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82AE3">
      <w:pPr>
        <w:pStyle w:val="2"/>
        <w:widowControl/>
        <w:shd w:val="clear" w:color="auto" w:fill="FFFFFF"/>
        <w:spacing w:beforeAutospacing="0" w:afterAutospacing="0" w:line="15" w:lineRule="atLeast"/>
        <w:rPr>
          <w:rFonts w:hint="default" w:ascii="仿宋_GB2312" w:hAnsi="方正小标宋简体" w:eastAsia="仿宋_GB2312" w:cs="方正小标宋简体"/>
          <w:b w:val="0"/>
          <w:bCs w:val="0"/>
          <w:color w:val="333333"/>
          <w:sz w:val="32"/>
          <w:szCs w:val="32"/>
          <w:shd w:val="clear" w:color="auto" w:fill="FFFFFF"/>
        </w:rPr>
      </w:pPr>
    </w:p>
    <w:p w14:paraId="0E695790"/>
    <w:p w14:paraId="79FF4096">
      <w:pPr>
        <w:pStyle w:val="2"/>
        <w:widowControl/>
        <w:shd w:val="clear" w:color="auto" w:fill="FFFFFF"/>
        <w:spacing w:beforeAutospacing="0" w:afterAutospacing="0" w:line="15" w:lineRule="atLeas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关于推荐市级见义勇为称号候选人的公示</w:t>
      </w:r>
    </w:p>
    <w:p w14:paraId="0668D674">
      <w:pPr>
        <w:pStyle w:val="3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6"/>
          <w:szCs w:val="16"/>
          <w:shd w:val="clear" w:color="auto" w:fill="FFFFFF"/>
        </w:rPr>
      </w:pPr>
    </w:p>
    <w:p w14:paraId="70512097">
      <w:pPr>
        <w:pStyle w:val="3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6"/>
          <w:szCs w:val="16"/>
          <w:shd w:val="clear" w:color="auto" w:fill="FFFFFF"/>
        </w:rPr>
      </w:pPr>
    </w:p>
    <w:p w14:paraId="5A23E8B4"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依据《天津市见义勇为称号授予办法》的规定，推荐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  <w:t>吴树全等5名同志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申报市级见义勇为称号，现予以公示，接受社会各界和广大群众监督。如发现有影响推荐及表彰的问题，可通过来电、来信、来访等形式反映，我们将认真受理并核实，如不存在影响推荐的问题，我们将按照程序予以推荐。</w:t>
      </w:r>
    </w:p>
    <w:p w14:paraId="27A7F134">
      <w:pPr>
        <w:pStyle w:val="3"/>
        <w:widowControl/>
        <w:shd w:val="clear" w:color="auto" w:fill="FFFFFF"/>
        <w:spacing w:beforeAutospacing="0" w:after="160" w:afterAutospacing="0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一、公示对象必要信息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16"/>
          <w:szCs w:val="16"/>
          <w:shd w:val="clear" w:color="auto" w:fill="FFFFFF"/>
        </w:rPr>
        <w:t>　　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1、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吴树全，男，70岁，天津市和平区保定道树德里社区居民。</w:t>
      </w:r>
    </w:p>
    <w:p w14:paraId="2368493A">
      <w:pPr>
        <w:pStyle w:val="3"/>
        <w:widowControl/>
        <w:shd w:val="clear" w:color="auto" w:fill="FFFFFF"/>
        <w:spacing w:beforeAutospacing="0" w:after="160" w:afterAutospacing="0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2、宋磊，男，40岁，工作单位及职务：天津市公安局河东分局常州道派出所 辅警。</w:t>
      </w:r>
    </w:p>
    <w:p w14:paraId="2C1FC09D">
      <w:pPr>
        <w:pStyle w:val="3"/>
        <w:widowControl/>
        <w:shd w:val="clear" w:color="auto" w:fill="FFFFFF"/>
        <w:spacing w:beforeAutospacing="0" w:after="160" w:afterAutospacing="0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3、赵东鹏，男，35岁，工作单位及职务：中国铁路总公司北京局集团有限公司北京工电大修段 职工。</w:t>
      </w:r>
    </w:p>
    <w:p w14:paraId="0B390DC3">
      <w:pPr>
        <w:pStyle w:val="3"/>
        <w:widowControl/>
        <w:shd w:val="clear" w:color="auto" w:fill="FFFFFF"/>
        <w:spacing w:beforeAutospacing="0" w:after="160" w:afterAutospacing="0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4、张乐，男，39岁，工作单位及职务：北京市阜诚医院骨科医师。</w:t>
      </w:r>
    </w:p>
    <w:p w14:paraId="2762E1D2">
      <w:pPr>
        <w:pStyle w:val="3"/>
        <w:widowControl/>
        <w:shd w:val="clear" w:color="auto" w:fill="FFFFFF"/>
        <w:spacing w:beforeAutospacing="0" w:after="160" w:afterAutospacing="0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5、刘鹏军，男，56岁，工作单位及职务：黑龙江省大庆市林源镇连云社区居民。</w:t>
      </w:r>
    </w:p>
    <w:p w14:paraId="677F2D0A">
      <w:pPr>
        <w:pStyle w:val="3"/>
        <w:widowControl/>
        <w:shd w:val="clear" w:color="auto" w:fill="FFFFFF"/>
        <w:spacing w:beforeAutospacing="0" w:after="160" w:afterAutospacing="0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3C9BAEF3">
      <w:pPr>
        <w:pStyle w:val="3"/>
        <w:widowControl/>
        <w:shd w:val="clear" w:color="auto" w:fill="FFFFFF"/>
        <w:spacing w:beforeAutospacing="0" w:after="160" w:afterAutospacing="0"/>
        <w:ind w:left="320" w:firstLine="320" w:firstLineChars="100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二、公示时间</w:t>
      </w:r>
    </w:p>
    <w:p w14:paraId="06B31C8F">
      <w:pPr>
        <w:pStyle w:val="3"/>
        <w:widowControl/>
        <w:shd w:val="clear" w:color="auto" w:fill="FFFFFF"/>
        <w:spacing w:beforeAutospacing="0" w:after="160" w:afterAutospacing="0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日至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日</w:t>
      </w:r>
    </w:p>
    <w:p w14:paraId="2E952CF0"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="160" w:afterAutospacing="0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受理反映情况部门及联系方法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天津市和平区见义勇为协会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，电话：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022-58929045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，邮箱：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hpjyywxh@sina.com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br w:type="textWrapping"/>
      </w:r>
    </w:p>
    <w:p w14:paraId="7B36C546">
      <w:pPr>
        <w:pStyle w:val="3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6"/>
          <w:szCs w:val="16"/>
        </w:rPr>
      </w:pPr>
    </w:p>
    <w:p w14:paraId="3E23ADA5">
      <w:pPr>
        <w:pStyle w:val="3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6"/>
          <w:szCs w:val="16"/>
        </w:rPr>
      </w:pPr>
    </w:p>
    <w:p w14:paraId="18DF06B9">
      <w:pPr>
        <w:pStyle w:val="3"/>
        <w:widowControl/>
        <w:shd w:val="clear" w:color="auto" w:fill="FFFFFF"/>
        <w:spacing w:beforeAutospacing="0" w:after="160" w:afterAutospacing="0"/>
        <w:ind w:firstLine="4160" w:firstLineChars="13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天津市和平区见义勇为协会</w:t>
      </w:r>
    </w:p>
    <w:p w14:paraId="2C4E65A8">
      <w:pPr>
        <w:pStyle w:val="3"/>
        <w:widowControl/>
        <w:shd w:val="clear" w:color="auto" w:fill="FFFFFF"/>
        <w:spacing w:beforeAutospacing="0" w:after="160" w:afterAutospacing="0"/>
        <w:ind w:firstLine="4800" w:firstLineChars="15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2025年4月3日</w:t>
      </w:r>
    </w:p>
    <w:p w14:paraId="4B13563B">
      <w:pPr>
        <w:pStyle w:val="3"/>
        <w:widowControl/>
        <w:spacing w:beforeAutospacing="0" w:afterAutospacing="0" w:line="300" w:lineRule="atLeast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14:paraId="7283C7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C5D403"/>
    <w:multiLevelType w:val="singleLevel"/>
    <w:tmpl w:val="09C5D40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NjU3MzZlZTdmMzQ5MTY5ODgzODZiNTRkZThlYmMifQ=="/>
  </w:docVars>
  <w:rsids>
    <w:rsidRoot w:val="00D65BA0"/>
    <w:rsid w:val="000956B9"/>
    <w:rsid w:val="001D47E7"/>
    <w:rsid w:val="003E36BC"/>
    <w:rsid w:val="005321B4"/>
    <w:rsid w:val="006762D4"/>
    <w:rsid w:val="007908E3"/>
    <w:rsid w:val="008353A4"/>
    <w:rsid w:val="00AC5651"/>
    <w:rsid w:val="00BC02B1"/>
    <w:rsid w:val="00BE153E"/>
    <w:rsid w:val="00D65BA0"/>
    <w:rsid w:val="00E06380"/>
    <w:rsid w:val="00E80BFE"/>
    <w:rsid w:val="1879719A"/>
    <w:rsid w:val="1F613B64"/>
    <w:rsid w:val="209B58D4"/>
    <w:rsid w:val="3AC225B9"/>
    <w:rsid w:val="54C765C3"/>
    <w:rsid w:val="7373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404</Words>
  <Characters>443</Characters>
  <Lines>3</Lines>
  <Paragraphs>1</Paragraphs>
  <TotalTime>11</TotalTime>
  <ScaleCrop>false</ScaleCrop>
  <LinksUpToDate>false</LinksUpToDate>
  <CharactersWithSpaces>451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2024-01-30T08:12:00Z</dcterms:created>
  <dc:creator>42372</dc:creator>
  <cp:lastModifiedBy>夏泥.玛潺琥</cp:lastModifiedBy>
  <cp:lastPrinted>2024-01-25T09:54:00Z</cp:lastPrinted>
  <dcterms:modified xsi:type="dcterms:W3CDTF">2025-04-07T04:36:55Z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27685D51C7104FB2A3077E7FE1017AB8_12</vt:lpwstr>
  </property>
  <property fmtid="{D5CDD505-2E9C-101B-9397-08002B2CF9AE}" pid="4" name="KSOTemplateDocerSaveRecord">
    <vt:lpwstr>eyJoZGlkIjoiMDY0ZDM2N2Q5MmY5MDRkMzI0ZWMzMDM2NTI3MzlmNWEiLCJ1c2VySWQiOiIzNTIwNDYwMTUifQ==</vt:lpwstr>
  </property>
</Properties>
</file>